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144D69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</w:t>
      </w:r>
      <w:r w:rsidR="00144D69">
        <w:rPr>
          <w:rFonts w:ascii="Times New Roman" w:hAnsi="Times New Roman" w:hint="cs"/>
          <w:bCs/>
          <w:color w:val="auto"/>
          <w:rtl/>
        </w:rPr>
        <w:t>:علم اجتماع التنمية والبيئة</w:t>
      </w:r>
    </w:p>
    <w:p w:rsidR="00026F4A" w:rsidRPr="00026F4A" w:rsidRDefault="00026F4A" w:rsidP="00216141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216141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853C77" w:rsidP="00216141">
      <w:pPr>
        <w:bidi/>
        <w:spacing w:line="480" w:lineRule="auto"/>
        <w:jc w:val="both"/>
        <w:rPr>
          <w:rFonts w:ascii="Times New Roman" w:hAnsi="Times New Roman"/>
          <w:b/>
          <w:color w:val="auto"/>
          <w:rtl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216141">
        <w:rPr>
          <w:rFonts w:ascii="Times New Roman" w:hAnsi="Times New Roman"/>
          <w:b/>
          <w:color w:val="auto"/>
        </w:rPr>
        <w:t>6</w:t>
      </w:r>
      <w:r w:rsidR="00E415FB">
        <w:rPr>
          <w:rFonts w:ascii="Times New Roman" w:hAnsi="Times New Roman" w:hint="cs"/>
          <w:bCs/>
          <w:color w:val="auto"/>
          <w:rtl/>
        </w:rPr>
        <w:t>3</w:t>
      </w:r>
      <w:r w:rsidR="00FA1ED8">
        <w:rPr>
          <w:rFonts w:ascii="Times New Roman" w:hAnsi="Times New Roman"/>
          <w:bCs/>
          <w:color w:val="auto"/>
        </w:rPr>
        <w:t>/</w:t>
      </w:r>
      <w:r w:rsidR="00FA1ED8">
        <w:rPr>
          <w:rFonts w:ascii="Times New Roman" w:hAnsi="Times New Roman" w:hint="cs"/>
          <w:bCs/>
          <w:color w:val="auto"/>
          <w:rtl/>
        </w:rPr>
        <w:t>3</w:t>
      </w:r>
      <w:r w:rsidR="00216141">
        <w:rPr>
          <w:rFonts w:ascii="Times New Roman" w:hAnsi="Times New Roman" w:hint="cs"/>
          <w:bCs/>
          <w:color w:val="auto"/>
          <w:rtl/>
        </w:rPr>
        <w:t>7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الجوهرة اليحيى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21614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الثلاثاء (</w:t>
            </w:r>
            <w:r w:rsidR="0021614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 w:rsidR="0021614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 w:rsidR="009908D6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) 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الاربعاء (</w:t>
            </w:r>
            <w:r w:rsidR="0021614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- 1</w:t>
            </w:r>
            <w:r w:rsidR="0021614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 الخميس (</w:t>
            </w:r>
            <w:r w:rsidR="0021614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- 10)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قسم الدراسات الاجتماعية مكتب 54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alalyahya@ksu.edu.sa</w:t>
            </w:r>
          </w:p>
          <w:p w:rsidR="00D544B8" w:rsidRPr="00026F4A" w:rsidRDefault="00D544B8" w:rsidP="00D544B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rjfmym-269@hotmail.com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6D4441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علم اجتماع التنمية والبيئة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6D4441" w:rsidP="00B2511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303</w:t>
            </w:r>
            <w:r w:rsidR="0072391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01103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184067" w:rsidRDefault="00801103" w:rsidP="00767B49">
            <w:pPr>
              <w:bidi/>
              <w:jc w:val="both"/>
              <w:rPr>
                <w:rFonts w:ascii="Arial" w:hAnsi="Arial" w:cs="AL-Mohanad Bold"/>
                <w:sz w:val="20"/>
                <w:szCs w:val="20"/>
                <w:rtl/>
              </w:rPr>
            </w:pPr>
          </w:p>
          <w:tbl>
            <w:tblPr>
              <w:bidiVisual/>
              <w:tblW w:w="106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611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أ- المعرفة:</w:t>
                  </w:r>
                </w:p>
              </w:tc>
            </w:tr>
            <w:tr w:rsidR="00B25115" w:rsidRPr="00031EA4" w:rsidTr="003B2870">
              <w:trPr>
                <w:trHeight w:val="1189"/>
              </w:trPr>
              <w:tc>
                <w:tcPr>
                  <w:tcW w:w="10479" w:type="dxa"/>
                </w:tcPr>
                <w:p w:rsidR="006D4441" w:rsidRPr="00031EA4" w:rsidRDefault="006D4441" w:rsidP="006D4441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6D4441" w:rsidRPr="00031EA4" w:rsidRDefault="006D4441" w:rsidP="006D4441">
                  <w:pPr>
                    <w:bidi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 xml:space="preserve">وصف المعرفة التي سيتم اكتسابها في المقرر: </w:t>
                  </w:r>
                </w:p>
                <w:p w:rsidR="00B25115" w:rsidRPr="00031EA4" w:rsidRDefault="006D4441" w:rsidP="006D4441">
                  <w:pPr>
                    <w:bidi/>
                    <w:ind w:left="36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التعرف على مؤشرات التنمية سواء الفردية أو الجماعية أو المتكاملة أو البيئية ، مع عرض للنظريات الاجتماعية المرتبطة بعملية التنمية سواء النظريات المتعلقة بالفرد أو المجتمع أو البيئة المحيطة وتحليل أهم العادات والتقاليد الاجتماعية المعوقة للتنمية في المجتمع ، وعرض لمفهوم وأهداف وركائز التنمية المستدامة ، مع عرض لمعوقاتها وكيفية الحد منها  .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D4441" w:rsidRPr="00031EA4" w:rsidRDefault="00B25115" w:rsidP="006D4441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2- ا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ستراتيجيات التعليم (التدريس) المطلوب استخدامها لتطوير تلك المعرفة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D4441" w:rsidRPr="00031EA4" w:rsidRDefault="00B25115" w:rsidP="006D4441">
                  <w:pPr>
                    <w:bidi/>
                    <w:ind w:left="75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="006D4441"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* المحاضرة .                * أمثلة من المجتمع ومناقشتها .</w:t>
                  </w:r>
                </w:p>
                <w:p w:rsidR="00B25115" w:rsidRPr="00031EA4" w:rsidRDefault="006D4441" w:rsidP="006D4441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* واجب منزلي .             * الاطلاع على المراجع .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طرق تقييم المعرفة المكتسبة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D4441" w:rsidRPr="00031EA4" w:rsidRDefault="006D4441" w:rsidP="006D4441">
                  <w:pPr>
                    <w:bidi/>
                    <w:ind w:left="75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الاختبار المنزلي أو مفتوح .</w:t>
                  </w:r>
                </w:p>
                <w:p w:rsidR="006D4441" w:rsidRPr="00031EA4" w:rsidRDefault="006D4441" w:rsidP="006D4441">
                  <w:pPr>
                    <w:bidi/>
                    <w:ind w:left="75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 xml:space="preserve">       - الاختبار الشفوي .</w:t>
                  </w:r>
                </w:p>
                <w:p w:rsidR="006D4441" w:rsidRPr="00031EA4" w:rsidRDefault="006D4441" w:rsidP="006D4441">
                  <w:pPr>
                    <w:bidi/>
                    <w:ind w:left="75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 xml:space="preserve">       - اختبار تحريري .</w:t>
                  </w:r>
                </w:p>
                <w:p w:rsidR="006D4441" w:rsidRPr="00031EA4" w:rsidRDefault="006D4441" w:rsidP="006D4441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ب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المهارات المعرفية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الإدراكية: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المطلوب تطويرها:</w:t>
                  </w:r>
                </w:p>
                <w:p w:rsidR="00B25115" w:rsidRPr="00031EA4" w:rsidRDefault="006D4441" w:rsidP="006D4441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* تحديد أهم العادات والتقاليد الموجودة في المجتمع وتعوق التنمية .</w:t>
                  </w:r>
                </w:p>
                <w:p w:rsidR="006D4441" w:rsidRPr="00031EA4" w:rsidRDefault="006D4441" w:rsidP="006D4441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التعلم المستخدمة في تطوير 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D4441" w:rsidRPr="00031EA4" w:rsidRDefault="006D4441" w:rsidP="006D4441">
                  <w:pPr>
                    <w:bidi/>
                    <w:ind w:left="543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المناقشة الجماعية .</w:t>
                  </w:r>
                </w:p>
                <w:p w:rsidR="006D4441" w:rsidRPr="00031EA4" w:rsidRDefault="006D4441" w:rsidP="006D4441">
                  <w:pPr>
                    <w:bidi/>
                    <w:ind w:left="543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الحوارارت المتبادلة .</w:t>
                  </w:r>
                </w:p>
                <w:p w:rsidR="006D4441" w:rsidRPr="00031EA4" w:rsidRDefault="006D4441" w:rsidP="006D4441">
                  <w:pPr>
                    <w:bidi/>
                    <w:ind w:left="543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عرض لأبعاد قضية تنموية .</w:t>
                  </w:r>
                </w:p>
                <w:p w:rsidR="00B25115" w:rsidRPr="00031EA4" w:rsidRDefault="006D4441" w:rsidP="006D4441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العصف الذهني .</w:t>
                  </w:r>
                  <w:r w:rsidR="00B25115"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B25115" w:rsidRPr="00031EA4" w:rsidRDefault="00B25115" w:rsidP="003B2870">
                  <w:pPr>
                    <w:bidi/>
                    <w:ind w:left="36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طرق تقييم 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المكتسبة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D4441" w:rsidRPr="00031EA4" w:rsidRDefault="006D4441" w:rsidP="006D4441">
                  <w:pPr>
                    <w:bidi/>
                    <w:ind w:left="75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القدرة على النقاش والحوار .</w:t>
                  </w:r>
                </w:p>
                <w:p w:rsidR="00B25115" w:rsidRPr="00031EA4" w:rsidRDefault="006D4441" w:rsidP="006D4441">
                  <w:pPr>
                    <w:bidi/>
                    <w:ind w:left="720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طرح الأسئلة والاستفسارات .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ج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مهارات العلاقات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مع الآخرين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والمسئولية: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3F50EE" w:rsidRPr="00031EA4" w:rsidRDefault="00B25115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وصف لمهارات العلاقات الشخصية مع الآخرين، والقدرة على تحمل المسئولية المطلوب تطويرها :</w:t>
                  </w:r>
                </w:p>
                <w:p w:rsidR="00B25115" w:rsidRPr="00031EA4" w:rsidRDefault="00B25115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="003F50EE"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* القدرة على الحوار الجماعي لتحديد أهم المعوقات الاجتماعية في المجتمع السعودي للتنمية .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التعليم المستخدمة في تطوير هذه المهارات والقدرات :</w:t>
                  </w:r>
                </w:p>
                <w:p w:rsidR="003F50EE" w:rsidRPr="00031EA4" w:rsidRDefault="003F50EE" w:rsidP="003F50EE">
                  <w:pPr>
                    <w:bidi/>
                    <w:ind w:left="543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المناقشة الجماعية .</w:t>
                  </w:r>
                </w:p>
                <w:p w:rsidR="00B25115" w:rsidRPr="00031EA4" w:rsidRDefault="003F50EE" w:rsidP="003F50EE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المواقف العملية .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طرق تقييم اكتساب الطلبة لمهارات العلاقات الشخصية وقدرتهم على تحمل المسئولية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3F50EE" w:rsidRPr="00031EA4" w:rsidRDefault="003F50EE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المشاركة في إعداد بحث مع الزملاء .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د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مهارات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الاتصال،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وتقنية المعلومات، والمهارات الحسابية (العددية):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وصف المهارات العددية ومهارات الاتصال المطلوب تطويرها: </w:t>
                  </w:r>
                </w:p>
                <w:p w:rsidR="00B25115" w:rsidRPr="00031EA4" w:rsidRDefault="003F50EE" w:rsidP="003F50EE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التواصل مع الزملاء واكتساب القدرة على التحليل الاجتماعي للواقع .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التعليم المستخدمة في تطوير هذه المهارات :</w:t>
                  </w:r>
                </w:p>
                <w:p w:rsidR="003F50EE" w:rsidRPr="00031EA4" w:rsidRDefault="003F50EE" w:rsidP="003F50EE">
                  <w:pPr>
                    <w:bidi/>
                    <w:ind w:left="543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تقديم بحث من جانب الطلاب مرتبط بالمقرر .</w:t>
                  </w:r>
                </w:p>
                <w:p w:rsidR="00B25115" w:rsidRPr="00031EA4" w:rsidRDefault="003F50EE" w:rsidP="003F50EE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طرح بعض العادات السلبية وعرض مقترحات لمواجهتها .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طرق تقييم اكتساب الطلبة لمهارات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الاتصال،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وتقنية المعلومات، والمهارات الحسابية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(العددية):</w:t>
                  </w:r>
                </w:p>
                <w:p w:rsidR="003F50EE" w:rsidRPr="00031EA4" w:rsidRDefault="003F50EE" w:rsidP="003F50EE">
                  <w:pPr>
                    <w:bidi/>
                    <w:ind w:left="75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القدرة على النقاش والحوار .</w:t>
                  </w:r>
                </w:p>
                <w:p w:rsidR="00B25115" w:rsidRPr="00031EA4" w:rsidRDefault="003F50EE" w:rsidP="003F50EE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 xml:space="preserve">       - طرح الأسئلة والاستفسارات .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هـ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- المهارات الحركية  (إن كانت مطلوبة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)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وصف للمهارات الحركية (مهارات عضلية ذات منشأ نفسي) المطلوب تطويرها في هذا المج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B25115" w:rsidRPr="00031EA4" w:rsidRDefault="003F50EE" w:rsidP="003F50EE">
                  <w:pPr>
                    <w:bidi/>
                    <w:ind w:left="108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لا ينطبق </w:t>
                  </w:r>
                  <w:r w:rsidR="00B25115"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</w:tr>
            <w:tr w:rsidR="00B25115" w:rsidRPr="00031EA4" w:rsidTr="003B2870">
              <w:trPr>
                <w:trHeight w:val="1620"/>
              </w:trPr>
              <w:tc>
                <w:tcPr>
                  <w:tcW w:w="10479" w:type="dxa"/>
                </w:tcPr>
                <w:p w:rsidR="00CE08DB" w:rsidRPr="00031EA4" w:rsidRDefault="00CE08DB" w:rsidP="00CE08DB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CE08DB" w:rsidRPr="00031EA4" w:rsidRDefault="00CE08DB" w:rsidP="00CE08DB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وصف للمهارات الحركية (مهارات عضلية ذات منشأ نفسي) المطلوب تطويرها في هذا المجال :</w:t>
                  </w:r>
                </w:p>
                <w:p w:rsidR="00031EA4" w:rsidRPr="00031EA4" w:rsidRDefault="00031EA4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F50EE" w:rsidRPr="00031EA4" w:rsidRDefault="003F50EE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لا ينطبق </w:t>
                  </w:r>
                </w:p>
                <w:p w:rsidR="00031EA4" w:rsidRPr="00031EA4" w:rsidRDefault="00031EA4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B25115" w:rsidRPr="00031EA4" w:rsidTr="003B2870">
              <w:trPr>
                <w:trHeight w:val="1296"/>
              </w:trPr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استراتيجيات التعلم المستخدمة في تطوير المهارات الحركية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031EA4" w:rsidRPr="00031EA4" w:rsidRDefault="00031EA4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B25115" w:rsidRPr="00031EA4" w:rsidRDefault="00B25115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="00F85965"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لا ينطبق</w:t>
                  </w:r>
                </w:p>
              </w:tc>
            </w:tr>
          </w:tbl>
          <w:p w:rsidR="00801103" w:rsidRPr="00B25115" w:rsidRDefault="00801103" w:rsidP="00767B4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477E53" w:rsidRDefault="00801103" w:rsidP="00767B49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801103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5965" w:rsidRPr="00031EA4" w:rsidRDefault="00F85965" w:rsidP="00F85965">
            <w:pPr>
              <w:numPr>
                <w:ilvl w:val="0"/>
                <w:numId w:val="27"/>
              </w:numPr>
              <w:bidi/>
              <w:spacing w:line="360" w:lineRule="auto"/>
              <w:jc w:val="lowKashida"/>
              <w:rPr>
                <w:sz w:val="28"/>
                <w:szCs w:val="28"/>
                <w:rtl/>
                <w:lang w:bidi="ar-EG"/>
              </w:rPr>
            </w:pPr>
            <w:r w:rsidRPr="00031EA4">
              <w:rPr>
                <w:rFonts w:ascii="Times New Roman" w:hAnsi="Times New Roman" w:hint="cs"/>
                <w:color w:val="auto"/>
                <w:sz w:val="28"/>
                <w:szCs w:val="28"/>
                <w:rtl/>
              </w:rPr>
              <w:lastRenderedPageBreak/>
              <w:t xml:space="preserve"> </w:t>
            </w:r>
            <w:r w:rsidRPr="00031EA4">
              <w:rPr>
                <w:rFonts w:hint="cs"/>
                <w:sz w:val="28"/>
                <w:szCs w:val="28"/>
                <w:rtl/>
                <w:lang w:bidi="ar-EG"/>
              </w:rPr>
              <w:t>حسن ،عبدالباسط محمد (1989) : التنمية الاجتماعية ، مكتبة وهبة ، القاهرة.</w:t>
            </w:r>
          </w:p>
          <w:p w:rsidR="00F85965" w:rsidRPr="00031EA4" w:rsidRDefault="00F85965" w:rsidP="00F85965">
            <w:pPr>
              <w:numPr>
                <w:ilvl w:val="0"/>
                <w:numId w:val="27"/>
              </w:numPr>
              <w:bidi/>
              <w:spacing w:line="360" w:lineRule="auto"/>
              <w:jc w:val="lowKashida"/>
              <w:rPr>
                <w:sz w:val="28"/>
                <w:szCs w:val="28"/>
                <w:lang w:bidi="ar-EG"/>
              </w:rPr>
            </w:pPr>
            <w:r w:rsidRPr="00031EA4">
              <w:rPr>
                <w:rFonts w:hint="cs"/>
                <w:sz w:val="28"/>
                <w:szCs w:val="28"/>
                <w:rtl/>
                <w:lang w:bidi="ar-EG"/>
              </w:rPr>
              <w:t xml:space="preserve">السمالوطى  ، نبيل (2001) : علم اجتماع التنمية ، دار النهضة العربية ، القاهرة  </w:t>
            </w:r>
          </w:p>
          <w:p w:rsidR="00F85965" w:rsidRPr="00031EA4" w:rsidRDefault="00F85965" w:rsidP="00F85965">
            <w:pPr>
              <w:numPr>
                <w:ilvl w:val="0"/>
                <w:numId w:val="27"/>
              </w:numPr>
              <w:bidi/>
              <w:spacing w:line="360" w:lineRule="auto"/>
              <w:jc w:val="lowKashida"/>
              <w:rPr>
                <w:sz w:val="28"/>
                <w:szCs w:val="28"/>
                <w:lang w:bidi="ar-EG"/>
              </w:rPr>
            </w:pPr>
            <w:r w:rsidRPr="00031EA4">
              <w:rPr>
                <w:rFonts w:hint="cs"/>
                <w:sz w:val="28"/>
                <w:szCs w:val="28"/>
                <w:rtl/>
                <w:lang w:bidi="ar-EG"/>
              </w:rPr>
              <w:t>أندرو بستر ، ترجمة عادل الهوارى : علم اجتماع التنمية ، دار المعرفة الجامعية ، الأسكندرية   .</w:t>
            </w:r>
          </w:p>
          <w:p w:rsidR="00801103" w:rsidRPr="00031EA4" w:rsidRDefault="00F85965" w:rsidP="00F85965">
            <w:pPr>
              <w:pStyle w:val="TableGrid1"/>
              <w:bidi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31EA4">
              <w:rPr>
                <w:rFonts w:hint="cs"/>
                <w:sz w:val="28"/>
                <w:szCs w:val="28"/>
                <w:rtl/>
                <w:lang w:bidi="ar-EG"/>
              </w:rPr>
              <w:t>أحمد ، حاتم عبدالمنعم (2003) : معوقات التنمية الريفية فى مصر ، دار النصر للتوزيع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A690D" w:rsidRDefault="00801103" w:rsidP="00767B49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BA5AE1" w:rsidRPr="005353B9" w:rsidTr="00C754F8">
        <w:trPr>
          <w:cantSplit/>
          <w:trHeight w:val="319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5965" w:rsidRPr="00031EA4" w:rsidRDefault="00F85965" w:rsidP="00F859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>الكتب والمراجع الموصى بها  ( الدوريات العلمية، التقارير... الخ) (يرفق قائمة بذلك):</w:t>
            </w:r>
          </w:p>
          <w:p w:rsidR="00F85965" w:rsidRPr="00031EA4" w:rsidRDefault="00F85965" w:rsidP="00F859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- نفسها .</w:t>
            </w:r>
          </w:p>
          <w:p w:rsidR="00BA5AE1" w:rsidRPr="00031EA4" w:rsidRDefault="00BA5AE1" w:rsidP="003B28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sz w:val="28"/>
                <w:szCs w:val="28"/>
                <w:rtl/>
              </w:rPr>
            </w:pP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 xml:space="preserve">4- </w:t>
            </w:r>
            <w:r w:rsidRPr="00031EA4">
              <w:rPr>
                <w:sz w:val="28"/>
                <w:szCs w:val="28"/>
                <w:rtl/>
              </w:rPr>
              <w:t>المواد الالكترونية</w:t>
            </w:r>
            <w:r w:rsidRPr="00031EA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sz w:val="28"/>
                <w:szCs w:val="28"/>
                <w:rtl/>
              </w:rPr>
              <w:t xml:space="preserve"> و</w:t>
            </w:r>
            <w:r w:rsidRPr="00031EA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sz w:val="28"/>
                <w:szCs w:val="28"/>
                <w:rtl/>
              </w:rPr>
              <w:t>مواقع الانترنت ... الخ:</w:t>
            </w: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>- مواقع ومنتديات علم الاجتماع على الشبكة الدولية للمعلومات ( الإنترنت ) .</w:t>
            </w: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>5-</w:t>
            </w:r>
            <w:r w:rsidRPr="00031EA4">
              <w:rPr>
                <w:sz w:val="28"/>
                <w:szCs w:val="28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Pr="00031EA4">
              <w:rPr>
                <w:rFonts w:hint="cs"/>
                <w:sz w:val="28"/>
                <w:szCs w:val="28"/>
                <w:rtl/>
              </w:rPr>
              <w:t>:</w:t>
            </w: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>- لا يوجد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AE1" w:rsidRPr="005A690D" w:rsidRDefault="00BA5AE1" w:rsidP="00767B4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  <w:tr w:rsidR="00257E4E" w:rsidRPr="005353B9" w:rsidTr="007B1064">
        <w:trPr>
          <w:cantSplit/>
          <w:trHeight w:val="550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EB3" w:rsidRPr="007E1EB3" w:rsidRDefault="007E1EB3" w:rsidP="007E1EB3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</w:rPr>
            </w:pP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القدرة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علي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التفسير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وربط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المعلومات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بالواقع</w:t>
            </w:r>
            <w:r w:rsidRPr="007E1EB3">
              <w:rPr>
                <w:rFonts w:ascii="Arial" w:hAnsi="Arial" w:cs="AL-Mohanad Bold"/>
                <w:sz w:val="28"/>
                <w:szCs w:val="28"/>
              </w:rPr>
              <w:t xml:space="preserve"> .</w:t>
            </w:r>
          </w:p>
          <w:p w:rsidR="007E1EB3" w:rsidRPr="007E1EB3" w:rsidRDefault="007E1EB3" w:rsidP="007E1EB3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</w:rPr>
            </w:pP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>٢</w:t>
            </w:r>
            <w:r w:rsidRPr="007E1EB3">
              <w:rPr>
                <w:rFonts w:ascii="Arial" w:hAnsi="Arial" w:cs="AL-Mohanad Bold"/>
                <w:sz w:val="28"/>
                <w:szCs w:val="28"/>
              </w:rPr>
              <w:t xml:space="preserve">.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العصف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الذهني</w:t>
            </w:r>
          </w:p>
          <w:p w:rsidR="007E1EB3" w:rsidRPr="007E1EB3" w:rsidRDefault="007E1EB3" w:rsidP="007E1EB3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</w:rPr>
            </w:pP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>٣</w:t>
            </w:r>
            <w:r w:rsidRPr="007E1EB3">
              <w:rPr>
                <w:rFonts w:ascii="Arial" w:hAnsi="Arial" w:cs="AL-Mohanad Bold"/>
                <w:sz w:val="28"/>
                <w:szCs w:val="28"/>
              </w:rPr>
              <w:t xml:space="preserve">.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المناقشات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المتبادلة</w:t>
            </w:r>
          </w:p>
          <w:p w:rsidR="007E1EB3" w:rsidRPr="007E1EB3" w:rsidRDefault="007E1EB3" w:rsidP="007E1EB3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</w:rPr>
            </w:pP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>٤</w:t>
            </w:r>
            <w:r w:rsidRPr="007E1EB3">
              <w:rPr>
                <w:rFonts w:ascii="Arial" w:hAnsi="Arial" w:cs="AL-Mohanad Bold"/>
                <w:sz w:val="28"/>
                <w:szCs w:val="28"/>
              </w:rPr>
              <w:t xml:space="preserve">.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التغذية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الراجعة</w:t>
            </w:r>
            <w:r w:rsidRPr="007E1EB3">
              <w:rPr>
                <w:rFonts w:ascii="Arial" w:hAnsi="Arial" w:cs="AL-Mohanad Bold"/>
                <w:sz w:val="28"/>
                <w:szCs w:val="28"/>
              </w:rPr>
              <w:t>.</w:t>
            </w:r>
          </w:p>
          <w:p w:rsidR="00257E4E" w:rsidRPr="00CB3E04" w:rsidRDefault="007E1EB3" w:rsidP="007E1EB3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>٥</w:t>
            </w:r>
            <w:r w:rsidRPr="007E1EB3">
              <w:rPr>
                <w:rFonts w:ascii="Arial" w:hAnsi="Arial" w:cs="AL-Mohanad Bold"/>
                <w:sz w:val="28"/>
                <w:szCs w:val="28"/>
              </w:rPr>
              <w:t xml:space="preserve">.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القدرة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على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تحليل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القضايا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4E" w:rsidRDefault="007E1EB3" w:rsidP="007E1EB3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مخرجات التعلم</w:t>
            </w:r>
          </w:p>
        </w:tc>
      </w:tr>
      <w:tr w:rsidR="00257E4E" w:rsidRPr="005353B9" w:rsidTr="007B1064">
        <w:trPr>
          <w:cantSplit/>
          <w:trHeight w:val="550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4E" w:rsidRPr="00CB3E04" w:rsidRDefault="00257E4E" w:rsidP="003B2870">
            <w:pPr>
              <w:numPr>
                <w:ilvl w:val="0"/>
                <w:numId w:val="26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B3E04">
              <w:rPr>
                <w:rFonts w:ascii="Simplified Arabic" w:hAnsi="Simplified Arabic" w:cs="Simplified Arabic"/>
                <w:sz w:val="28"/>
                <w:szCs w:val="28"/>
                <w:rtl/>
              </w:rPr>
              <w:t>المحاضرة.</w:t>
            </w:r>
          </w:p>
          <w:p w:rsidR="00257E4E" w:rsidRPr="00CB3E04" w:rsidRDefault="00257E4E" w:rsidP="003B2870">
            <w:pPr>
              <w:numPr>
                <w:ilvl w:val="0"/>
                <w:numId w:val="26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B3E04">
              <w:rPr>
                <w:rFonts w:ascii="Simplified Arabic" w:hAnsi="Simplified Arabic" w:cs="Simplified Arabic"/>
                <w:sz w:val="28"/>
                <w:szCs w:val="28"/>
                <w:rtl/>
              </w:rPr>
              <w:t>الحوار والمناقشة.</w:t>
            </w:r>
          </w:p>
          <w:p w:rsidR="00257E4E" w:rsidRPr="00792F7E" w:rsidRDefault="00257E4E" w:rsidP="003B2870">
            <w:pPr>
              <w:ind w:left="543"/>
              <w:jc w:val="right"/>
              <w:rPr>
                <w:rFonts w:ascii="Arial" w:hAnsi="Arial" w:cs="AL-Mohanad Bold"/>
                <w:sz w:val="18"/>
                <w:szCs w:val="18"/>
                <w:rtl/>
              </w:rPr>
            </w:pPr>
            <w:r w:rsidRPr="00CB3E04">
              <w:rPr>
                <w:rFonts w:ascii="Simplified Arabic" w:hAnsi="Simplified Arabic" w:cs="Simplified Arabic"/>
                <w:sz w:val="28"/>
                <w:szCs w:val="28"/>
                <w:rtl/>
              </w:rPr>
              <w:t>التعلم التعاوني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4E" w:rsidRDefault="00257E4E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الأخير من كل شهر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التي تلي الاختبارات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الآسبوع الرابع </w:t>
            </w:r>
          </w:p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الثامن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 xml:space="preserve">المحاضرة التي تلي الاختبارات مباشرة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854D7D" w:rsidP="00F02CDE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</w:t>
            </w:r>
            <w:r w:rsidR="00F02CD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ثامن</w:t>
            </w:r>
          </w:p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الثاني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فصلية 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التاسع والعاشر والحادي عشر والثالث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اخرى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315DE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  <w:p w:rsidR="00315DE8" w:rsidRPr="003F564D" w:rsidRDefault="00315DE8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عذر طبي مصدق من الجهة المعنية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441176" w:rsidRDefault="00441176" w:rsidP="00441176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405D44" w:rsidRDefault="00405D44" w:rsidP="00441176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41176" w:rsidRPr="00441176" w:rsidRDefault="00441176" w:rsidP="00405D44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 ( في حالة وجود نشاط خاص بالمقرر ) :</w:t>
      </w:r>
    </w:p>
    <w:p w:rsidR="00853C77" w:rsidRPr="00405D44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2694"/>
        <w:gridCol w:w="2838"/>
        <w:gridCol w:w="2130"/>
      </w:tblGrid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10%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تحقيق الهدف من المقرر وهو التفاعل الاجتماعي وتعزيز قيم التعاون والتنافس الايجابي ,إثراء المحاضرات بكل ماهو مفيد.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جماعية تشارك فيها الطالبات في مجموعات .</w:t>
            </w:r>
          </w:p>
        </w:tc>
      </w:tr>
    </w:tbl>
    <w:p w:rsidR="00853C77" w:rsidRPr="00441176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  <w:bookmarkStart w:id="0" w:name="_GoBack"/>
      <w:bookmarkEnd w:id="0"/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031EA4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مفهوم التنمية والتخلف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1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031EA4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المؤشرات الفردية والجماعية للتنمية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2</w:t>
            </w:r>
          </w:p>
        </w:tc>
      </w:tr>
      <w:tr w:rsidR="00405D44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031EA4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المؤشر التكاملي والمؤشرات البيئية للتنمية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3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031EA4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أهم العادات والتقاليد المعوقة للتنمية في المجتمع 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5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031EA4">
              <w:rPr>
                <w:rFonts w:ascii="Arial" w:hAnsi="Arial" w:cs="Arial" w:hint="cs"/>
                <w:sz w:val="28"/>
                <w:szCs w:val="28"/>
                <w:rtl/>
              </w:rPr>
              <w:t xml:space="preserve"> النظريات الاجتماعية المرتبطة بالفرد ودورها في التنمية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6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031EA4">
              <w:rPr>
                <w:rFonts w:ascii="Arial" w:hAnsi="Arial" w:cs="Arial" w:hint="cs"/>
                <w:sz w:val="28"/>
                <w:szCs w:val="28"/>
                <w:rtl/>
              </w:rPr>
              <w:t xml:space="preserve"> النظريات الاجتماعية المرتبطة بالمجتمع ودورها في التنمية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7</w:t>
            </w:r>
          </w:p>
        </w:tc>
      </w:tr>
      <w:tr w:rsidR="00405D44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031EA4">
              <w:rPr>
                <w:rFonts w:ascii="Arial" w:hAnsi="Arial" w:cs="Arial" w:hint="cs"/>
                <w:sz w:val="28"/>
                <w:szCs w:val="28"/>
                <w:rtl/>
              </w:rPr>
              <w:t xml:space="preserve"> النظريات الاجتماعية المرتبطة بالبيئة ودورها في التنمية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8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031EA4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>اختبارات مفتوحة وتحريرية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A5AE1">
            <w:pPr>
              <w:bidi/>
              <w:jc w:val="center"/>
              <w:rPr>
                <w:rFonts w:ascii="Times New Roman" w:hAnsi="Times New Roman"/>
                <w:color w:val="auto"/>
                <w:rtl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9</w:t>
            </w:r>
          </w:p>
          <w:p w:rsidR="00405D44" w:rsidRPr="00031EA4" w:rsidRDefault="00405D44" w:rsidP="00F46F8C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31EA4">
              <w:rPr>
                <w:rFonts w:ascii="Arial" w:hAnsi="Arial" w:cs="Arial" w:hint="cs"/>
                <w:sz w:val="28"/>
                <w:szCs w:val="28"/>
                <w:rtl/>
                <w:lang w:val="en-GB"/>
              </w:rPr>
              <w:t xml:space="preserve"> </w:t>
            </w:r>
            <w:r w:rsidRPr="00031EA4">
              <w:rPr>
                <w:rFonts w:ascii="Arial" w:hAnsi="Arial" w:cs="Arial"/>
                <w:sz w:val="28"/>
                <w:szCs w:val="28"/>
                <w:rtl/>
                <w:lang w:val="en-GB"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>نقد التنمية المرتبطة بالثورة الصناعية من المنظور الاجتماعي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10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31EA4">
              <w:rPr>
                <w:rFonts w:ascii="Arial" w:hAnsi="Arial" w:cs="Arial" w:hint="cs"/>
                <w:sz w:val="28"/>
                <w:szCs w:val="28"/>
                <w:rtl/>
                <w:lang w:val="en-GB"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مفهوم وركائز التنمية المستدامة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11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  <w:rtl/>
                <w:lang w:val="en-GB"/>
              </w:rPr>
            </w:pP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أهداف وأهمية التنمية المستدامة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12</w:t>
            </w:r>
          </w:p>
        </w:tc>
      </w:tr>
      <w:tr w:rsidR="00405D44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  <w:rtl/>
                <w:lang w:val="en-GB"/>
              </w:rPr>
            </w:pP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معوقات التنمية المستدامة وكيفية الحد منها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13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7E1EB3" w:rsidP="004540CF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>مراجعة عامة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14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7E1EB3" w:rsidP="001F7014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>تقويم المقرر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15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545472">
            <w:pPr>
              <w:tabs>
                <w:tab w:val="left" w:pos="2980"/>
              </w:tabs>
              <w:bidi/>
              <w:rPr>
                <w:rFonts w:ascii="Times New Roman" w:hAnsi="Times New Roman"/>
                <w:color w:val="auto"/>
              </w:rPr>
            </w:pP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</w:rPr>
      </w:pP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</w:rPr>
      </w:pPr>
    </w:p>
    <w:p w:rsidR="00FD4511" w:rsidRDefault="005A481C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  <w:r w:rsidR="001F7014">
        <w:rPr>
          <w:rFonts w:ascii="Times New Roman" w:hAnsi="Times New Roman" w:hint="cs"/>
          <w:b/>
          <w:color w:val="auto"/>
          <w:rtl/>
        </w:rPr>
        <w:t xml:space="preserve"> </w:t>
      </w: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p w:rsidR="00FD4511" w:rsidRDefault="001F7014" w:rsidP="00FD4511">
      <w:pPr>
        <w:autoSpaceDE w:val="0"/>
        <w:autoSpaceDN w:val="0"/>
        <w:bidi/>
        <w:adjustRightInd w:val="0"/>
      </w:pPr>
      <w:r>
        <w:rPr>
          <w:rFonts w:ascii="Times New Roman" w:hAnsi="Times New Roman" w:hint="cs"/>
          <w:b/>
          <w:color w:val="auto"/>
          <w:rtl/>
        </w:rPr>
        <w:t>على الطالبة الالتزام بالحضور في الوقت المحدد للمحاضرة</w:t>
      </w:r>
      <w:r w:rsidR="00CB3E04">
        <w:rPr>
          <w:rFonts w:ascii="Times New Roman" w:hAnsi="Times New Roman" w:hint="cs"/>
          <w:b/>
          <w:color w:val="auto"/>
          <w:rtl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 .</w:t>
      </w:r>
      <w:r w:rsidR="00FD4511" w:rsidRPr="00FD4511">
        <w:rPr>
          <w:rFonts w:hint="cs"/>
          <w:rtl/>
        </w:rPr>
        <w:t xml:space="preserve"> </w:t>
      </w:r>
    </w:p>
    <w:p w:rsidR="00FD4511" w:rsidRP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t xml:space="preserve"> </w:t>
      </w: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للإنذار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>(٢٥%) .</w:t>
      </w:r>
    </w:p>
    <w:p w:rsidR="00FD4511" w:rsidRP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للحرمان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 xml:space="preserve"> (٥٠ %).</w:t>
      </w:r>
    </w:p>
    <w:p w:rsidR="00853C77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الغياب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الأختبارين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الفصليين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يكون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بعذر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طبي</w:t>
      </w:r>
      <w:r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مصدق </w:t>
      </w:r>
      <w:r w:rsidRPr="00FD4511">
        <w:rPr>
          <w:rFonts w:ascii="Times New Roman" w:hAnsi="Times New Roman"/>
          <w:b/>
          <w:color w:val="auto"/>
          <w:rtl/>
        </w:rPr>
        <w:t>.</w:t>
      </w:r>
    </w:p>
    <w:p w:rsidR="00FD4511" w:rsidRPr="005353B9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183F69" w:rsidRPr="001F7014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1F7014" w:rsidSect="0080500A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7EE" w:rsidRDefault="002057EE">
      <w:r>
        <w:separator/>
      </w:r>
    </w:p>
  </w:endnote>
  <w:endnote w:type="continuationSeparator" w:id="0">
    <w:p w:rsidR="002057EE" w:rsidRDefault="00205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7EE" w:rsidRDefault="002057EE">
      <w:r>
        <w:separator/>
      </w:r>
    </w:p>
  </w:footnote>
  <w:footnote w:type="continuationSeparator" w:id="0">
    <w:p w:rsidR="002057EE" w:rsidRDefault="002057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280E56"/>
    <w:multiLevelType w:val="hybridMultilevel"/>
    <w:tmpl w:val="46883E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6F534B"/>
    <w:multiLevelType w:val="hybridMultilevel"/>
    <w:tmpl w:val="5B6212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9A433D"/>
    <w:multiLevelType w:val="hybridMultilevel"/>
    <w:tmpl w:val="EC60D59E"/>
    <w:lvl w:ilvl="0" w:tplc="DE1677BA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897822A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B2096B"/>
    <w:multiLevelType w:val="hybridMultilevel"/>
    <w:tmpl w:val="D9F2C3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837786"/>
    <w:multiLevelType w:val="hybridMultilevel"/>
    <w:tmpl w:val="4A5AC9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477C7"/>
    <w:multiLevelType w:val="hybridMultilevel"/>
    <w:tmpl w:val="A8A2DC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979"/>
    <w:multiLevelType w:val="hybridMultilevel"/>
    <w:tmpl w:val="2A94ECA2"/>
    <w:lvl w:ilvl="0" w:tplc="9BAED4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151E"/>
    <w:multiLevelType w:val="hybridMultilevel"/>
    <w:tmpl w:val="9350CF2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2AE6E39"/>
    <w:multiLevelType w:val="hybridMultilevel"/>
    <w:tmpl w:val="86863E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551748"/>
    <w:multiLevelType w:val="hybridMultilevel"/>
    <w:tmpl w:val="A2CE21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626199"/>
    <w:multiLevelType w:val="hybridMultilevel"/>
    <w:tmpl w:val="0CE2A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EB5DC2"/>
    <w:multiLevelType w:val="hybridMultilevel"/>
    <w:tmpl w:val="44D4EB0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34708C9"/>
    <w:multiLevelType w:val="hybridMultilevel"/>
    <w:tmpl w:val="752C8A20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684CBF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236E83"/>
    <w:multiLevelType w:val="hybridMultilevel"/>
    <w:tmpl w:val="E8A24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221C03"/>
    <w:multiLevelType w:val="hybridMultilevel"/>
    <w:tmpl w:val="991E9904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A341C6"/>
    <w:multiLevelType w:val="hybridMultilevel"/>
    <w:tmpl w:val="61FEB5B6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AE1273E4">
      <w:start w:val="5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0">
    <w:nsid w:val="67660FC2"/>
    <w:multiLevelType w:val="hybridMultilevel"/>
    <w:tmpl w:val="CF046578"/>
    <w:lvl w:ilvl="0" w:tplc="E9FC24F4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B7C165E">
      <w:start w:val="3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1">
    <w:nsid w:val="67DA53F2"/>
    <w:multiLevelType w:val="hybridMultilevel"/>
    <w:tmpl w:val="86863E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CA075BB"/>
    <w:multiLevelType w:val="hybridMultilevel"/>
    <w:tmpl w:val="B07642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5A6DF2"/>
    <w:multiLevelType w:val="hybridMultilevel"/>
    <w:tmpl w:val="368C13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>
    <w:nsid w:val="7CC42F8B"/>
    <w:multiLevelType w:val="hybridMultilevel"/>
    <w:tmpl w:val="583AF9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4"/>
  </w:num>
  <w:num w:numId="4">
    <w:abstractNumId w:val="7"/>
  </w:num>
  <w:num w:numId="5">
    <w:abstractNumId w:val="1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20"/>
  </w:num>
  <w:num w:numId="8">
    <w:abstractNumId w:val="19"/>
  </w:num>
  <w:num w:numId="9">
    <w:abstractNumId w:val="15"/>
  </w:num>
  <w:num w:numId="10">
    <w:abstractNumId w:val="3"/>
  </w:num>
  <w:num w:numId="11">
    <w:abstractNumId w:val="18"/>
  </w:num>
  <w:num w:numId="12">
    <w:abstractNumId w:val="11"/>
  </w:num>
  <w:num w:numId="13">
    <w:abstractNumId w:val="17"/>
  </w:num>
  <w:num w:numId="14">
    <w:abstractNumId w:val="23"/>
  </w:num>
  <w:num w:numId="15">
    <w:abstractNumId w:val="6"/>
  </w:num>
  <w:num w:numId="16">
    <w:abstractNumId w:val="13"/>
  </w:num>
  <w:num w:numId="17">
    <w:abstractNumId w:val="10"/>
  </w:num>
  <w:num w:numId="18">
    <w:abstractNumId w:val="5"/>
  </w:num>
  <w:num w:numId="19">
    <w:abstractNumId w:val="1"/>
  </w:num>
  <w:num w:numId="20">
    <w:abstractNumId w:val="12"/>
  </w:num>
  <w:num w:numId="21">
    <w:abstractNumId w:val="4"/>
  </w:num>
  <w:num w:numId="22">
    <w:abstractNumId w:val="2"/>
  </w:num>
  <w:num w:numId="23">
    <w:abstractNumId w:val="14"/>
  </w:num>
  <w:num w:numId="24">
    <w:abstractNumId w:val="22"/>
  </w:num>
  <w:num w:numId="25">
    <w:abstractNumId w:val="9"/>
  </w:num>
  <w:num w:numId="26">
    <w:abstractNumId w:val="21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1EA4"/>
    <w:rsid w:val="0003282E"/>
    <w:rsid w:val="00054C66"/>
    <w:rsid w:val="000A2DE8"/>
    <w:rsid w:val="000A41C4"/>
    <w:rsid w:val="000B33B9"/>
    <w:rsid w:val="000C181B"/>
    <w:rsid w:val="00144D69"/>
    <w:rsid w:val="00146145"/>
    <w:rsid w:val="00156FB4"/>
    <w:rsid w:val="001606C9"/>
    <w:rsid w:val="001615DC"/>
    <w:rsid w:val="00167716"/>
    <w:rsid w:val="00183F69"/>
    <w:rsid w:val="00184067"/>
    <w:rsid w:val="001879B6"/>
    <w:rsid w:val="001A38BD"/>
    <w:rsid w:val="001A63DB"/>
    <w:rsid w:val="001F7014"/>
    <w:rsid w:val="002057EE"/>
    <w:rsid w:val="00216141"/>
    <w:rsid w:val="00255C97"/>
    <w:rsid w:val="00257E4E"/>
    <w:rsid w:val="00262961"/>
    <w:rsid w:val="00262DC8"/>
    <w:rsid w:val="00315DE8"/>
    <w:rsid w:val="00380D8B"/>
    <w:rsid w:val="003B59A5"/>
    <w:rsid w:val="003C497A"/>
    <w:rsid w:val="003F50EE"/>
    <w:rsid w:val="003F564D"/>
    <w:rsid w:val="00405D44"/>
    <w:rsid w:val="00421D1E"/>
    <w:rsid w:val="00441176"/>
    <w:rsid w:val="004514CA"/>
    <w:rsid w:val="004540CF"/>
    <w:rsid w:val="00477E53"/>
    <w:rsid w:val="004C2091"/>
    <w:rsid w:val="00516A23"/>
    <w:rsid w:val="00524D79"/>
    <w:rsid w:val="00524EA4"/>
    <w:rsid w:val="005353B9"/>
    <w:rsid w:val="00545472"/>
    <w:rsid w:val="00547203"/>
    <w:rsid w:val="00566AF3"/>
    <w:rsid w:val="00566ED3"/>
    <w:rsid w:val="005A481C"/>
    <w:rsid w:val="005A690D"/>
    <w:rsid w:val="006061E7"/>
    <w:rsid w:val="006B5E37"/>
    <w:rsid w:val="006B7C05"/>
    <w:rsid w:val="006D4441"/>
    <w:rsid w:val="006F0D1F"/>
    <w:rsid w:val="00723911"/>
    <w:rsid w:val="00736F8B"/>
    <w:rsid w:val="00747F43"/>
    <w:rsid w:val="00790538"/>
    <w:rsid w:val="007B644B"/>
    <w:rsid w:val="007D47D3"/>
    <w:rsid w:val="007E1EB3"/>
    <w:rsid w:val="007E2354"/>
    <w:rsid w:val="007E320D"/>
    <w:rsid w:val="007F2722"/>
    <w:rsid w:val="00801103"/>
    <w:rsid w:val="0080500A"/>
    <w:rsid w:val="00805E88"/>
    <w:rsid w:val="00853C77"/>
    <w:rsid w:val="00854D7D"/>
    <w:rsid w:val="008728F0"/>
    <w:rsid w:val="008841AE"/>
    <w:rsid w:val="00955F5D"/>
    <w:rsid w:val="00982E3F"/>
    <w:rsid w:val="009908D6"/>
    <w:rsid w:val="009D678D"/>
    <w:rsid w:val="009F0BBC"/>
    <w:rsid w:val="00A277A1"/>
    <w:rsid w:val="00A710A6"/>
    <w:rsid w:val="00A84881"/>
    <w:rsid w:val="00A87D55"/>
    <w:rsid w:val="00AA69A5"/>
    <w:rsid w:val="00AD3E40"/>
    <w:rsid w:val="00B25115"/>
    <w:rsid w:val="00B42097"/>
    <w:rsid w:val="00B63A1D"/>
    <w:rsid w:val="00B9614B"/>
    <w:rsid w:val="00BA5AE1"/>
    <w:rsid w:val="00BA6B99"/>
    <w:rsid w:val="00BB0543"/>
    <w:rsid w:val="00BE09F5"/>
    <w:rsid w:val="00BE67CE"/>
    <w:rsid w:val="00C02411"/>
    <w:rsid w:val="00C15B49"/>
    <w:rsid w:val="00C24FD8"/>
    <w:rsid w:val="00CB3E04"/>
    <w:rsid w:val="00CD7992"/>
    <w:rsid w:val="00CE08DB"/>
    <w:rsid w:val="00CE52F4"/>
    <w:rsid w:val="00D062F1"/>
    <w:rsid w:val="00D158BC"/>
    <w:rsid w:val="00D544B8"/>
    <w:rsid w:val="00D6430F"/>
    <w:rsid w:val="00DB0AB2"/>
    <w:rsid w:val="00DC490B"/>
    <w:rsid w:val="00E366D5"/>
    <w:rsid w:val="00E36867"/>
    <w:rsid w:val="00E415FB"/>
    <w:rsid w:val="00EF31B4"/>
    <w:rsid w:val="00F02CDE"/>
    <w:rsid w:val="00F03792"/>
    <w:rsid w:val="00F117F8"/>
    <w:rsid w:val="00F143B2"/>
    <w:rsid w:val="00F20733"/>
    <w:rsid w:val="00F46F8C"/>
    <w:rsid w:val="00F85965"/>
    <w:rsid w:val="00FA1ED8"/>
    <w:rsid w:val="00FB08D6"/>
    <w:rsid w:val="00FD4511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80500A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80500A"/>
    <w:rPr>
      <w:rFonts w:eastAsia="ヒラギノ角ゴ Pro W3"/>
      <w:color w:val="000000"/>
    </w:rPr>
  </w:style>
  <w:style w:type="paragraph" w:customStyle="1" w:styleId="FreeFormB">
    <w:name w:val="Free Form B"/>
    <w:rsid w:val="0080500A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Header">
    <w:name w:val="header"/>
    <w:basedOn w:val="Normal"/>
    <w:link w:val="HeaderChar"/>
    <w:locked/>
    <w:rsid w:val="00257E4E"/>
    <w:pPr>
      <w:tabs>
        <w:tab w:val="center" w:pos="4153"/>
        <w:tab w:val="right" w:pos="8306"/>
      </w:tabs>
    </w:pPr>
    <w:rPr>
      <w:rFonts w:ascii="Times New Roman" w:eastAsia="Times New Roman" w:hAnsi="Times New Roman"/>
      <w:color w:val="auto"/>
    </w:rPr>
  </w:style>
  <w:style w:type="character" w:customStyle="1" w:styleId="HeaderChar">
    <w:name w:val="Header Char"/>
    <w:basedOn w:val="DefaultParagraphFont"/>
    <w:link w:val="Header"/>
    <w:rsid w:val="00257E4E"/>
    <w:rPr>
      <w:sz w:val="24"/>
      <w:szCs w:val="24"/>
    </w:rPr>
  </w:style>
  <w:style w:type="paragraph" w:customStyle="1" w:styleId="1">
    <w:name w:val="سرد الفقرات1"/>
    <w:basedOn w:val="Normal"/>
    <w:uiPriority w:val="34"/>
    <w:qFormat/>
    <w:rsid w:val="00257E4E"/>
    <w:pPr>
      <w:bidi/>
      <w:spacing w:after="200" w:line="276" w:lineRule="auto"/>
      <w:ind w:left="720"/>
      <w:contextualSpacing/>
    </w:pPr>
    <w:rPr>
      <w:rFonts w:ascii="Calibri" w:eastAsia="Calibri" w:hAnsi="Calibri" w:cs="Arial"/>
      <w:color w:val="auto"/>
      <w:sz w:val="22"/>
      <w:szCs w:val="22"/>
    </w:rPr>
  </w:style>
  <w:style w:type="table" w:styleId="TableGrid">
    <w:name w:val="Table Grid"/>
    <w:basedOn w:val="TableNormal"/>
    <w:locked/>
    <w:rsid w:val="00F85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5ACB5B-7CC9-4295-B336-0999715D8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860</Words>
  <Characters>4907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5756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yara</cp:lastModifiedBy>
  <cp:revision>7</cp:revision>
  <cp:lastPrinted>2013-11-28T10:11:00Z</cp:lastPrinted>
  <dcterms:created xsi:type="dcterms:W3CDTF">2015-02-02T09:23:00Z</dcterms:created>
  <dcterms:modified xsi:type="dcterms:W3CDTF">2015-09-08T19:08:00Z</dcterms:modified>
</cp:coreProperties>
</file>